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FA9DA" w14:textId="5DC919EB" w:rsidR="004534E9" w:rsidRPr="0085503B" w:rsidRDefault="007F0544" w:rsidP="00256C62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Copperplate Gothic Bold" w:hAnsi="Copperplate Gothic Bold"/>
          <w:sz w:val="40"/>
          <w:szCs w:val="40"/>
        </w:rPr>
        <w:t xml:space="preserve">El </w:t>
      </w:r>
      <w:r w:rsidR="004534E9">
        <w:rPr>
          <w:rFonts w:ascii="Copperplate Gothic Bold" w:hAnsi="Copperplate Gothic Bold"/>
          <w:sz w:val="40"/>
          <w:szCs w:val="40"/>
        </w:rPr>
        <w:t>Biofeedback</w:t>
      </w:r>
    </w:p>
    <w:p w14:paraId="7AC3CAF0" w14:textId="77777777" w:rsidR="004534E9" w:rsidRDefault="004534E9" w:rsidP="00453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DD0560" wp14:editId="2123FFB4">
            <wp:extent cx="2361400" cy="1311910"/>
            <wp:effectExtent l="0" t="0" r="1270" b="2540"/>
            <wp:docPr id="1" name="Picture 1" descr="Biofeedback | UCSF Osher Center for Integrative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feedback | UCSF Osher Center for Integrative Medic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50" cy="136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156F55" wp14:editId="3A5D1301">
            <wp:extent cx="2164080" cy="1307390"/>
            <wp:effectExtent l="0" t="0" r="7620" b="7620"/>
            <wp:docPr id="2" name="Picture 2" descr="Difficulty For Latinos Getting Help For Anxiety, Ner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iculty For Latinos Getting Help For Anxiety, Nerv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85" cy="13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D429D" w14:textId="77777777" w:rsidR="004534E9" w:rsidRDefault="004534E9" w:rsidP="004534E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0564167" w14:textId="316C985D" w:rsidR="007F0544" w:rsidRPr="007F0544" w:rsidRDefault="007F0544" w:rsidP="007F05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b/>
          <w:bCs/>
          <w:sz w:val="26"/>
          <w:szCs w:val="26"/>
          <w:lang w:val="es-MX"/>
        </w:rPr>
        <w:t xml:space="preserve">¿Qué es </w:t>
      </w:r>
      <w:r>
        <w:rPr>
          <w:rFonts w:ascii="Times New Roman" w:hAnsi="Times New Roman" w:cs="Times New Roman"/>
          <w:b/>
          <w:bCs/>
          <w:sz w:val="26"/>
          <w:szCs w:val="26"/>
          <w:lang w:val="es-MX"/>
        </w:rPr>
        <w:t xml:space="preserve">el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s-MX"/>
        </w:rPr>
        <w:t>Biofeedback</w:t>
      </w:r>
      <w:proofErr w:type="spellEnd"/>
      <w:r w:rsidRPr="007F0544">
        <w:rPr>
          <w:rFonts w:ascii="Times New Roman" w:hAnsi="Times New Roman" w:cs="Times New Roman"/>
          <w:b/>
          <w:bCs/>
          <w:sz w:val="26"/>
          <w:szCs w:val="26"/>
          <w:lang w:val="es-MX"/>
        </w:rPr>
        <w:t>?</w:t>
      </w:r>
    </w:p>
    <w:p w14:paraId="3C4582B0" w14:textId="77777777" w:rsidR="007F0544" w:rsidRDefault="007F0544" w:rsidP="007F05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El </w:t>
      </w:r>
      <w:proofErr w:type="spellStart"/>
      <w:r w:rsidRPr="007F0544">
        <w:rPr>
          <w:rFonts w:ascii="Times New Roman" w:hAnsi="Times New Roman" w:cs="Times New Roman"/>
          <w:sz w:val="26"/>
          <w:szCs w:val="26"/>
          <w:lang w:val="es-MX"/>
        </w:rPr>
        <w:t>biofeedback</w:t>
      </w:r>
      <w:proofErr w:type="spellEnd"/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 es un tratamiento que lo ayuda a comprender y mejorar el estrés en su cuerpo</w:t>
      </w:r>
    </w:p>
    <w:p w14:paraId="5C71E051" w14:textId="77777777" w:rsidR="007F0544" w:rsidRDefault="007F0544" w:rsidP="007F05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>Se utiliza equipo especial para medir factores como la respiración, la frecuencia cardíaca, la temperatura de la piel y la tensión muscular</w:t>
      </w:r>
    </w:p>
    <w:p w14:paraId="0ECCC806" w14:textId="77777777" w:rsidR="007F0544" w:rsidRDefault="007F0544" w:rsidP="007F05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>Su médico usará una computadora para ayudarlo a ver cómo el estrés afecta su cuerpo y cómo puede aprender a mejorar su respiración para reducir el estrés</w:t>
      </w:r>
    </w:p>
    <w:p w14:paraId="7A9946CD" w14:textId="11805221" w:rsidR="0085503B" w:rsidRPr="007F0544" w:rsidRDefault="007F0544" w:rsidP="007F05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>Utilizará</w:t>
      </w:r>
      <w:r w:rsidR="001142E0">
        <w:rPr>
          <w:rFonts w:ascii="Times New Roman" w:hAnsi="Times New Roman" w:cs="Times New Roman"/>
          <w:sz w:val="26"/>
          <w:szCs w:val="26"/>
          <w:lang w:val="es-MX"/>
        </w:rPr>
        <w:t>s</w:t>
      </w: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 esa información para aprender a equilibrar su cuerpo y mejorar su salud</w:t>
      </w:r>
    </w:p>
    <w:p w14:paraId="310874DF" w14:textId="77777777" w:rsidR="007F0544" w:rsidRPr="00256C62" w:rsidRDefault="007F0544" w:rsidP="007F0544">
      <w:pPr>
        <w:spacing w:after="0" w:line="240" w:lineRule="auto"/>
        <w:rPr>
          <w:sz w:val="26"/>
          <w:szCs w:val="26"/>
          <w:lang w:val="es-MX"/>
        </w:rPr>
      </w:pPr>
    </w:p>
    <w:p w14:paraId="4A8CD616" w14:textId="5137C730" w:rsidR="007F0544" w:rsidRPr="007F0544" w:rsidRDefault="007F0544" w:rsidP="007F05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b/>
          <w:bCs/>
          <w:sz w:val="26"/>
          <w:szCs w:val="26"/>
          <w:lang w:val="es-MX"/>
        </w:rPr>
        <w:t xml:space="preserve">¿Cuáles son </w:t>
      </w:r>
      <w:r w:rsidR="001142E0">
        <w:rPr>
          <w:rFonts w:ascii="Times New Roman" w:hAnsi="Times New Roman" w:cs="Times New Roman"/>
          <w:b/>
          <w:bCs/>
          <w:sz w:val="26"/>
          <w:szCs w:val="26"/>
          <w:lang w:val="es-MX"/>
        </w:rPr>
        <w:t>los problemas principales</w:t>
      </w:r>
      <w:r w:rsidRPr="007F0544">
        <w:rPr>
          <w:rFonts w:ascii="Times New Roman" w:hAnsi="Times New Roman" w:cs="Times New Roman"/>
          <w:b/>
          <w:bCs/>
          <w:sz w:val="26"/>
          <w:szCs w:val="26"/>
          <w:lang w:val="es-MX"/>
        </w:rPr>
        <w:t xml:space="preserve"> que trata </w:t>
      </w:r>
      <w:r>
        <w:rPr>
          <w:rFonts w:ascii="Times New Roman" w:hAnsi="Times New Roman" w:cs="Times New Roman"/>
          <w:b/>
          <w:bCs/>
          <w:sz w:val="26"/>
          <w:szCs w:val="26"/>
          <w:lang w:val="es-MX"/>
        </w:rPr>
        <w:t xml:space="preserve">el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s-MX"/>
        </w:rPr>
        <w:t>biofeedback</w:t>
      </w:r>
      <w:proofErr w:type="spellEnd"/>
      <w:r w:rsidRPr="007F0544">
        <w:rPr>
          <w:rFonts w:ascii="Times New Roman" w:hAnsi="Times New Roman" w:cs="Times New Roman"/>
          <w:b/>
          <w:bCs/>
          <w:sz w:val="26"/>
          <w:szCs w:val="26"/>
          <w:lang w:val="es-MX"/>
        </w:rPr>
        <w:t>?</w:t>
      </w:r>
    </w:p>
    <w:p w14:paraId="44AFE85B" w14:textId="5EC5657C" w:rsidR="007F0544" w:rsidRDefault="007F0544" w:rsidP="007F05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Dolores de </w:t>
      </w:r>
      <w:r w:rsidR="001142E0">
        <w:rPr>
          <w:rFonts w:ascii="Times New Roman" w:hAnsi="Times New Roman" w:cs="Times New Roman"/>
          <w:sz w:val="26"/>
          <w:szCs w:val="26"/>
          <w:lang w:val="es-MX"/>
        </w:rPr>
        <w:t xml:space="preserve">la </w:t>
      </w: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cabeza por migraña y tensión, </w:t>
      </w:r>
      <w:r w:rsidR="001142E0">
        <w:rPr>
          <w:rFonts w:ascii="Times New Roman" w:hAnsi="Times New Roman" w:cs="Times New Roman"/>
          <w:sz w:val="26"/>
          <w:szCs w:val="26"/>
          <w:lang w:val="es-MX"/>
        </w:rPr>
        <w:t xml:space="preserve">y </w:t>
      </w:r>
      <w:r w:rsidRPr="007F0544">
        <w:rPr>
          <w:rFonts w:ascii="Times New Roman" w:hAnsi="Times New Roman" w:cs="Times New Roman"/>
          <w:sz w:val="26"/>
          <w:szCs w:val="26"/>
          <w:lang w:val="es-MX"/>
        </w:rPr>
        <w:t>otros tipos de dolor</w:t>
      </w:r>
    </w:p>
    <w:p w14:paraId="65F2A581" w14:textId="77777777" w:rsidR="007F0544" w:rsidRDefault="007F0544" w:rsidP="007F05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>Estrés y ansiedad</w:t>
      </w:r>
    </w:p>
    <w:p w14:paraId="5EB6B1BE" w14:textId="77777777" w:rsidR="007F0544" w:rsidRDefault="007F0544" w:rsidP="007F05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>Presión alta relacionada con el estrés, niveles altos de azúcar en sangre, insomnio</w:t>
      </w:r>
    </w:p>
    <w:p w14:paraId="60BF6559" w14:textId="18ADCDA3" w:rsidR="0085503B" w:rsidRPr="007F0544" w:rsidRDefault="007F0544" w:rsidP="007F05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>PTSD y depresión (combinados con psicoterapia)</w:t>
      </w:r>
    </w:p>
    <w:p w14:paraId="69899240" w14:textId="77777777" w:rsidR="007F0544" w:rsidRPr="00256C62" w:rsidRDefault="007F0544" w:rsidP="007F054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</w:p>
    <w:p w14:paraId="29A00391" w14:textId="124F1F87" w:rsidR="0085503B" w:rsidRPr="00256C62" w:rsidRDefault="0085503B" w:rsidP="008550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  <w:r w:rsidRPr="00256C62">
        <w:rPr>
          <w:rFonts w:ascii="Times New Roman" w:hAnsi="Times New Roman" w:cs="Times New Roman"/>
          <w:b/>
          <w:bCs/>
          <w:sz w:val="26"/>
          <w:szCs w:val="26"/>
          <w:lang w:val="es-MX"/>
        </w:rPr>
        <w:t xml:space="preserve">¿Qué debo </w:t>
      </w:r>
      <w:r w:rsidR="001142E0">
        <w:rPr>
          <w:rFonts w:ascii="Times New Roman" w:hAnsi="Times New Roman" w:cs="Times New Roman"/>
          <w:b/>
          <w:bCs/>
          <w:sz w:val="26"/>
          <w:szCs w:val="26"/>
          <w:lang w:val="es-MX"/>
        </w:rPr>
        <w:t>anticipar</w:t>
      </w:r>
      <w:r w:rsidRPr="00256C62">
        <w:rPr>
          <w:rFonts w:ascii="Times New Roman" w:hAnsi="Times New Roman" w:cs="Times New Roman"/>
          <w:b/>
          <w:bCs/>
          <w:sz w:val="26"/>
          <w:szCs w:val="26"/>
          <w:lang w:val="es-MX"/>
        </w:rPr>
        <w:t>?</w:t>
      </w:r>
    </w:p>
    <w:p w14:paraId="6778CA64" w14:textId="61DF42DA" w:rsidR="007F0544" w:rsidRDefault="0085503B" w:rsidP="007F05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Por lo general, el </w:t>
      </w:r>
      <w:proofErr w:type="spellStart"/>
      <w:r w:rsidRPr="007F0544">
        <w:rPr>
          <w:rFonts w:ascii="Times New Roman" w:hAnsi="Times New Roman" w:cs="Times New Roman"/>
          <w:sz w:val="26"/>
          <w:szCs w:val="26"/>
          <w:lang w:val="es-MX"/>
        </w:rPr>
        <w:t>biofeedback</w:t>
      </w:r>
      <w:proofErr w:type="spellEnd"/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 dura 5-10 sesiones en persona (Centro Médico de San Mateo o Centro de Salud </w:t>
      </w:r>
      <w:proofErr w:type="spellStart"/>
      <w:r w:rsidRPr="007F0544">
        <w:rPr>
          <w:rFonts w:ascii="Times New Roman" w:hAnsi="Times New Roman" w:cs="Times New Roman"/>
          <w:sz w:val="26"/>
          <w:szCs w:val="26"/>
          <w:lang w:val="es-MX"/>
        </w:rPr>
        <w:t>Fair</w:t>
      </w:r>
      <w:proofErr w:type="spellEnd"/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proofErr w:type="spellStart"/>
      <w:r w:rsidRPr="007F0544">
        <w:rPr>
          <w:rFonts w:ascii="Times New Roman" w:hAnsi="Times New Roman" w:cs="Times New Roman"/>
          <w:sz w:val="26"/>
          <w:szCs w:val="26"/>
          <w:lang w:val="es-MX"/>
        </w:rPr>
        <w:t>Oaks</w:t>
      </w:r>
      <w:proofErr w:type="spellEnd"/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) </w:t>
      </w:r>
      <w:r w:rsidR="00D00289" w:rsidRPr="007F0544">
        <w:rPr>
          <w:rFonts w:ascii="Times New Roman" w:hAnsi="Times New Roman" w:cs="Times New Roman"/>
          <w:sz w:val="26"/>
          <w:szCs w:val="26"/>
          <w:lang w:val="es-MX"/>
        </w:rPr>
        <w:t>por</w:t>
      </w: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 45-50 minutos cada</w:t>
      </w:r>
      <w:r w:rsidR="00D00289"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 sesión</w:t>
      </w:r>
    </w:p>
    <w:p w14:paraId="7AB58B4B" w14:textId="2782FEE1" w:rsidR="0085503B" w:rsidRPr="007F0544" w:rsidRDefault="0085503B" w:rsidP="007F054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Para beneficiarse de la </w:t>
      </w:r>
      <w:proofErr w:type="spellStart"/>
      <w:r w:rsidR="00676FC3" w:rsidRPr="007F0544">
        <w:rPr>
          <w:rFonts w:ascii="Times New Roman" w:hAnsi="Times New Roman" w:cs="Times New Roman"/>
          <w:sz w:val="26"/>
          <w:szCs w:val="26"/>
          <w:lang w:val="es-MX"/>
        </w:rPr>
        <w:t>biofeedback</w:t>
      </w:r>
      <w:proofErr w:type="spellEnd"/>
      <w:r w:rsidRPr="007F0544">
        <w:rPr>
          <w:rFonts w:ascii="Times New Roman" w:hAnsi="Times New Roman" w:cs="Times New Roman"/>
          <w:sz w:val="26"/>
          <w:szCs w:val="26"/>
          <w:lang w:val="es-MX"/>
        </w:rPr>
        <w:t>, debe presentarse para cada cita y estar dispuesto a dedicar 15 minutos todos los días para practicar técnicas aprendidas en sesiones.</w:t>
      </w:r>
    </w:p>
    <w:p w14:paraId="21ADB03D" w14:textId="77777777" w:rsidR="0085503B" w:rsidRPr="00256C62" w:rsidRDefault="0085503B" w:rsidP="0085503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</w:p>
    <w:p w14:paraId="721FBF74" w14:textId="77777777" w:rsidR="007F0544" w:rsidRPr="007F0544" w:rsidRDefault="007F0544" w:rsidP="007F05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b/>
          <w:bCs/>
          <w:sz w:val="26"/>
          <w:szCs w:val="26"/>
          <w:lang w:val="es-MX"/>
        </w:rPr>
        <w:t>¿Cómo puedo ser referido?</w:t>
      </w:r>
    </w:p>
    <w:p w14:paraId="0E2C6EC7" w14:textId="7E42D4F2" w:rsidR="007F0544" w:rsidRDefault="007F0544" w:rsidP="007F05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Pregúntele a su médico si </w:t>
      </w:r>
      <w:r w:rsidR="001142E0">
        <w:rPr>
          <w:rFonts w:ascii="Times New Roman" w:hAnsi="Times New Roman" w:cs="Times New Roman"/>
          <w:sz w:val="26"/>
          <w:szCs w:val="26"/>
          <w:lang w:val="es-MX"/>
        </w:rPr>
        <w:t xml:space="preserve">el </w:t>
      </w:r>
      <w:proofErr w:type="spellStart"/>
      <w:r w:rsidR="001142E0">
        <w:rPr>
          <w:rFonts w:ascii="Times New Roman" w:hAnsi="Times New Roman" w:cs="Times New Roman"/>
          <w:sz w:val="26"/>
          <w:szCs w:val="26"/>
          <w:lang w:val="es-MX"/>
        </w:rPr>
        <w:t>biofeedback</w:t>
      </w:r>
      <w:proofErr w:type="spellEnd"/>
      <w:r w:rsidR="001142E0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7F0544">
        <w:rPr>
          <w:rFonts w:ascii="Times New Roman" w:hAnsi="Times New Roman" w:cs="Times New Roman"/>
          <w:sz w:val="26"/>
          <w:szCs w:val="26"/>
          <w:lang w:val="es-MX"/>
        </w:rPr>
        <w:t>puede ser apropiada y si debe ser referido al programa integrado de salud conductual</w:t>
      </w:r>
      <w:bookmarkStart w:id="0" w:name="_GoBack"/>
      <w:bookmarkEnd w:id="0"/>
    </w:p>
    <w:p w14:paraId="78F74862" w14:textId="64939E4A" w:rsidR="007F0544" w:rsidRPr="007F0544" w:rsidRDefault="007F0544" w:rsidP="007F054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s-MX"/>
        </w:rPr>
      </w:pPr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Alguien se comunicará con usted para programar una cita y asegurarse de que el </w:t>
      </w:r>
      <w:proofErr w:type="spellStart"/>
      <w:r w:rsidRPr="007F0544">
        <w:rPr>
          <w:rFonts w:ascii="Times New Roman" w:hAnsi="Times New Roman" w:cs="Times New Roman"/>
          <w:sz w:val="26"/>
          <w:szCs w:val="26"/>
          <w:lang w:val="es-MX"/>
        </w:rPr>
        <w:t>biofeedback</w:t>
      </w:r>
      <w:proofErr w:type="spellEnd"/>
      <w:r w:rsidRPr="007F0544">
        <w:rPr>
          <w:rFonts w:ascii="Times New Roman" w:hAnsi="Times New Roman" w:cs="Times New Roman"/>
          <w:sz w:val="26"/>
          <w:szCs w:val="26"/>
          <w:lang w:val="es-MX"/>
        </w:rPr>
        <w:t xml:space="preserve"> sea adecuada para sus objetivos</w:t>
      </w:r>
    </w:p>
    <w:p w14:paraId="70184E43" w14:textId="77777777" w:rsidR="007F0544" w:rsidRDefault="007F0544" w:rsidP="007F05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s-MX"/>
        </w:rPr>
      </w:pPr>
    </w:p>
    <w:p w14:paraId="4C70864D" w14:textId="14061802" w:rsidR="0085503B" w:rsidRPr="007F0544" w:rsidRDefault="007F0544" w:rsidP="004534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7F0544">
        <w:rPr>
          <w:rFonts w:ascii="Times New Roman" w:hAnsi="Times New Roman" w:cs="Times New Roman"/>
          <w:sz w:val="28"/>
          <w:szCs w:val="28"/>
          <w:lang w:val="es-MX"/>
        </w:rPr>
        <w:t xml:space="preserve">Para obtener más información: </w:t>
      </w:r>
      <w:hyperlink r:id="rId7" w:history="1">
        <w:r w:rsidRPr="007F0544">
          <w:rPr>
            <w:rStyle w:val="Hyperlink"/>
            <w:rFonts w:ascii="Times New Roman" w:hAnsi="Times New Roman" w:cs="Times New Roman"/>
            <w:sz w:val="28"/>
            <w:szCs w:val="28"/>
            <w:lang w:val="es-MX"/>
          </w:rPr>
          <w:t>https://www.smchealth.org/general-information/integrated-behavioral-health</w:t>
        </w:r>
      </w:hyperlink>
    </w:p>
    <w:sectPr w:rsidR="0085503B" w:rsidRPr="007F0544" w:rsidSect="005B11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C2F82"/>
    <w:multiLevelType w:val="hybridMultilevel"/>
    <w:tmpl w:val="A7D0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A0A"/>
    <w:multiLevelType w:val="hybridMultilevel"/>
    <w:tmpl w:val="3CF6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A39C8"/>
    <w:multiLevelType w:val="hybridMultilevel"/>
    <w:tmpl w:val="CA74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618B"/>
    <w:multiLevelType w:val="hybridMultilevel"/>
    <w:tmpl w:val="A99A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25EE4"/>
    <w:multiLevelType w:val="hybridMultilevel"/>
    <w:tmpl w:val="2B66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E9"/>
    <w:rsid w:val="001142E0"/>
    <w:rsid w:val="0020646F"/>
    <w:rsid w:val="00256C62"/>
    <w:rsid w:val="004534E9"/>
    <w:rsid w:val="00676FC3"/>
    <w:rsid w:val="006D0BA7"/>
    <w:rsid w:val="00703E4A"/>
    <w:rsid w:val="00732A5E"/>
    <w:rsid w:val="007F0544"/>
    <w:rsid w:val="0085503B"/>
    <w:rsid w:val="00D00289"/>
    <w:rsid w:val="00D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52A3"/>
  <w15:chartTrackingRefBased/>
  <w15:docId w15:val="{08861D80-7F4F-423F-AD56-6755297F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4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46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chealth.org/general-information/integrated-behavior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Ewigman</dc:creator>
  <cp:keywords/>
  <dc:description/>
  <cp:lastModifiedBy>Yoshio Hernandez</cp:lastModifiedBy>
  <cp:revision>2</cp:revision>
  <dcterms:created xsi:type="dcterms:W3CDTF">2021-05-26T19:00:00Z</dcterms:created>
  <dcterms:modified xsi:type="dcterms:W3CDTF">2021-05-26T19:00:00Z</dcterms:modified>
</cp:coreProperties>
</file>